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АДМИНИСТРАЦИЯ КРАСНОПАРТИЗАНСКОГО СЕЛЬСОВЕТА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АЛЕЙСКОГО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РАЙОНА  АЛТАЙСКОГО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КРАЯ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 О С Т А Н О В Л Е Н И Е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0C8" w:rsidRDefault="00AE2ED3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09</w:t>
      </w:r>
      <w:r w:rsidR="00D100C8">
        <w:rPr>
          <w:rFonts w:ascii="Times New Roman" w:hAnsi="Times New Roman"/>
          <w:sz w:val="28"/>
          <w:szCs w:val="28"/>
          <w:lang w:val="ru-RU"/>
        </w:rPr>
        <w:t>.03.2020                                                                                                   № - 0</w:t>
      </w:r>
      <w:r w:rsidR="00B35B82">
        <w:rPr>
          <w:rFonts w:ascii="Times New Roman" w:hAnsi="Times New Roman"/>
          <w:sz w:val="28"/>
          <w:szCs w:val="28"/>
          <w:lang w:val="ru-RU"/>
        </w:rPr>
        <w:t>7</w:t>
      </w:r>
      <w:r w:rsidR="00D100C8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п.Бориха</w:t>
      </w:r>
      <w:proofErr w:type="spellEnd"/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организации и проведении</w:t>
      </w:r>
    </w:p>
    <w:p w:rsidR="00D100C8" w:rsidRDefault="00D100C8" w:rsidP="00D100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мероприятий по предупреждению</w:t>
      </w:r>
    </w:p>
    <w:p w:rsidR="00D100C8" w:rsidRDefault="00D100C8" w:rsidP="00D100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чрезвычайных ситуаций в период</w:t>
      </w:r>
    </w:p>
    <w:p w:rsidR="00D100C8" w:rsidRDefault="00D100C8" w:rsidP="00D100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весеннего паводка 2020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года  на</w:t>
      </w:r>
      <w:proofErr w:type="gramEnd"/>
    </w:p>
    <w:p w:rsidR="00D100C8" w:rsidRDefault="00D100C8" w:rsidP="00D100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</w:p>
    <w:p w:rsidR="00D100C8" w:rsidRDefault="00D100C8" w:rsidP="00D100C8">
      <w:pPr>
        <w:tabs>
          <w:tab w:val="left" w:pos="90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сельсовета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В целях своевременного осуществления необходимых мер по предупреждению чрезвычайных ситуаций в период весеннего паводка в 2020 году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ПОСТАНОВЛЯЮ: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1.Возложить обязанности по организации и проведению мероприятий по пропуску паводковых вод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в период паводка 2020 года на комиссию состав которой утвержден Постановлением Администрации от 27.02.2020 №</w:t>
      </w:r>
      <w:r w:rsidR="00CC42D3">
        <w:rPr>
          <w:rFonts w:ascii="Times New Roman" w:hAnsi="Times New Roman"/>
          <w:sz w:val="28"/>
          <w:szCs w:val="28"/>
          <w:lang w:val="ru-RU"/>
        </w:rPr>
        <w:t xml:space="preserve"> 5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Об утверждении состава комиссии по предупреждению и ликвидации чрезвычайных ситуаций и обеспечению пожарной безопасности на территории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сельсовета» (председатель Емельянова С.М.)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Утвердить план мероприятий по пропуску паводковых вод (прилагается)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Запретить въезд и движение всех видов транспортных средств и грузовых автомобилей по улицам села грузоподъемностью свыше 10 тонн с 1 апреля по 30 апреля 2020 года.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При необходимости проведения каких- либо работ, въезд в село необходимо согласовывать с Администрацией сельсовета, в противном случае к виновным будут применяться меры административного воздействия.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Контроль за выполнением настоящего постановления оставляю за собой. 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tabs>
          <w:tab w:val="left" w:pos="652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сельсовета</w:t>
      </w:r>
      <w:r>
        <w:rPr>
          <w:rFonts w:ascii="Times New Roman" w:hAnsi="Times New Roman"/>
          <w:sz w:val="28"/>
          <w:szCs w:val="28"/>
          <w:lang w:val="ru-RU"/>
        </w:rPr>
        <w:tab/>
        <w:t>С.М. Емельянова</w:t>
      </w:r>
    </w:p>
    <w:p w:rsidR="00D100C8" w:rsidRDefault="00D100C8" w:rsidP="00D100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                                                                    </w:t>
      </w:r>
      <w:r w:rsidR="00B47677">
        <w:rPr>
          <w:rFonts w:ascii="Times New Roman" w:hAnsi="Times New Roman"/>
          <w:sz w:val="28"/>
          <w:szCs w:val="28"/>
          <w:lang w:val="ru-RU"/>
        </w:rPr>
        <w:t xml:space="preserve">                 Приложение  </w:t>
      </w:r>
      <w:r>
        <w:rPr>
          <w:rFonts w:ascii="Times New Roman" w:hAnsi="Times New Roman"/>
          <w:sz w:val="28"/>
          <w:szCs w:val="28"/>
          <w:lang w:val="ru-RU"/>
        </w:rPr>
        <w:t xml:space="preserve"> к          постановлению</w:t>
      </w:r>
    </w:p>
    <w:p w:rsidR="00D100C8" w:rsidRDefault="00D100C8" w:rsidP="00D100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Администрации        </w:t>
      </w:r>
    </w:p>
    <w:p w:rsidR="00D100C8" w:rsidRDefault="00D100C8" w:rsidP="00D100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сельсовета</w:t>
      </w:r>
    </w:p>
    <w:p w:rsidR="00D100C8" w:rsidRDefault="00D100C8" w:rsidP="00D100C8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</w:t>
      </w:r>
      <w:r w:rsidR="002425B2">
        <w:rPr>
          <w:rFonts w:ascii="Times New Roman" w:hAnsi="Times New Roman"/>
          <w:sz w:val="28"/>
          <w:szCs w:val="28"/>
          <w:lang w:val="ru-RU"/>
        </w:rPr>
        <w:t xml:space="preserve">                           от 09</w:t>
      </w:r>
      <w:r>
        <w:rPr>
          <w:rFonts w:ascii="Times New Roman" w:hAnsi="Times New Roman"/>
          <w:sz w:val="28"/>
          <w:szCs w:val="28"/>
          <w:lang w:val="ru-RU"/>
        </w:rPr>
        <w:t>.03.2020 №</w:t>
      </w:r>
      <w:r w:rsidR="00B35B82">
        <w:rPr>
          <w:rFonts w:ascii="Times New Roman" w:hAnsi="Times New Roman"/>
          <w:sz w:val="28"/>
          <w:szCs w:val="28"/>
          <w:lang w:val="ru-RU"/>
        </w:rPr>
        <w:t xml:space="preserve"> 7</w:t>
      </w:r>
    </w:p>
    <w:p w:rsidR="00D100C8" w:rsidRDefault="00D100C8" w:rsidP="00D100C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ПЛАН МЕРОПРИЯТИЙ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пропуску паводковых вод на территории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Краснопартизанского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сельсовета в весенний период 2020 года</w:t>
      </w:r>
    </w:p>
    <w:p w:rsidR="00D100C8" w:rsidRDefault="00D100C8" w:rsidP="00D100C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4658"/>
        <w:gridCol w:w="1651"/>
        <w:gridCol w:w="2390"/>
      </w:tblGrid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  <w:proofErr w:type="spellEnd"/>
          </w:p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исполнение</w:t>
            </w:r>
            <w:proofErr w:type="spellEnd"/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заседание комиссии по предупреждению и ликвидации чрезвычайных ситуаций с целью выработки плана действий на период весеннего паводка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B337B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bookmarkStart w:id="0" w:name="_GoBack"/>
            <w:bookmarkEnd w:id="0"/>
            <w:r w:rsidR="00D100C8"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Емельянова С.М.</w:t>
            </w:r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Прорыть каналы для пропуска талых вод, очистить водопропускные трубы под дорогами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Емельянова С.М.</w:t>
            </w:r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Провести герметизацию всех действующих скважин и отвести от них паводковые воды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Б.Н.</w:t>
            </w:r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Организовать работу по привлечению населения для очистки от снега внутриквартальных проездов и пропуску талых вод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.03.2020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депутаты сельсовета</w:t>
            </w:r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Произвести необходимые работы для исключения попадания внешних вод в водопроводную сеть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Белоруков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Б.Н.</w:t>
            </w:r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Принять меры по предупреждению размыва кладбищ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01.04.2020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Емельянова С.М.</w:t>
            </w:r>
          </w:p>
        </w:tc>
      </w:tr>
      <w:tr w:rsidR="00D100C8" w:rsidTr="00D100C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Контролировать ситуацию в период паводка на территории сельсовета и принимать необходимые меры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паводковый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период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C8" w:rsidRDefault="00D100C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Емельянова С.М.</w:t>
            </w:r>
          </w:p>
        </w:tc>
      </w:tr>
    </w:tbl>
    <w:p w:rsidR="00D100C8" w:rsidRDefault="00D100C8" w:rsidP="00D100C8">
      <w:pPr>
        <w:jc w:val="center"/>
        <w:rPr>
          <w:rFonts w:ascii="Times New Roman" w:hAnsi="Times New Roman"/>
          <w:sz w:val="28"/>
          <w:szCs w:val="28"/>
        </w:rPr>
      </w:pPr>
    </w:p>
    <w:p w:rsidR="00D100C8" w:rsidRDefault="00D100C8" w:rsidP="00D100C8">
      <w:pPr>
        <w:rPr>
          <w:rFonts w:ascii="Times New Roman" w:hAnsi="Times New Roman"/>
          <w:sz w:val="28"/>
          <w:szCs w:val="28"/>
        </w:rPr>
      </w:pPr>
    </w:p>
    <w:p w:rsidR="008C5685" w:rsidRDefault="008C5685"/>
    <w:sectPr w:rsidR="008C5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AF"/>
    <w:rsid w:val="002425B2"/>
    <w:rsid w:val="008C5685"/>
    <w:rsid w:val="00AE2ED3"/>
    <w:rsid w:val="00B337BA"/>
    <w:rsid w:val="00B35B82"/>
    <w:rsid w:val="00B47677"/>
    <w:rsid w:val="00BA53AF"/>
    <w:rsid w:val="00CC42D3"/>
    <w:rsid w:val="00D1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47EB"/>
  <w15:chartTrackingRefBased/>
  <w15:docId w15:val="{33826C91-E264-449E-A238-C8EC587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0C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6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7677"/>
    <w:rPr>
      <w:rFonts w:ascii="Segoe UI" w:eastAsiaTheme="minorEastAsia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2020-04-12T08:20:00Z</cp:lastPrinted>
  <dcterms:created xsi:type="dcterms:W3CDTF">2020-04-07T09:27:00Z</dcterms:created>
  <dcterms:modified xsi:type="dcterms:W3CDTF">2020-04-12T10:44:00Z</dcterms:modified>
</cp:coreProperties>
</file>